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81A3F" w:rsidP="00D81A3F">
      <w:pPr>
        <w:spacing w:line="480" w:lineRule="auto"/>
        <w:jc w:val="center"/>
        <w:rPr>
          <w:rFonts w:ascii="Times New Roman" w:hAnsi="Times New Roman" w:cs="Times New Roman"/>
          <w:sz w:val="24"/>
          <w:szCs w:val="24"/>
        </w:rPr>
      </w:pPr>
    </w:p>
    <w:p w:rsidR="00D81A3F" w:rsidP="00D81A3F">
      <w:pPr>
        <w:spacing w:line="480" w:lineRule="auto"/>
        <w:jc w:val="center"/>
        <w:rPr>
          <w:rFonts w:ascii="Times New Roman" w:hAnsi="Times New Roman" w:cs="Times New Roman"/>
          <w:sz w:val="24"/>
          <w:szCs w:val="24"/>
        </w:rPr>
      </w:pPr>
    </w:p>
    <w:p w:rsidR="00D81A3F" w:rsidP="00D81A3F">
      <w:pPr>
        <w:spacing w:line="480" w:lineRule="auto"/>
        <w:jc w:val="center"/>
        <w:rPr>
          <w:rFonts w:ascii="Times New Roman" w:hAnsi="Times New Roman" w:cs="Times New Roman"/>
          <w:sz w:val="24"/>
          <w:szCs w:val="24"/>
        </w:rPr>
      </w:pPr>
      <w:bookmarkStart w:id="0" w:name="_GoBack"/>
    </w:p>
    <w:bookmarkEnd w:id="0"/>
    <w:p w:rsidR="00D81A3F" w:rsidP="00D81A3F">
      <w:pPr>
        <w:spacing w:line="480" w:lineRule="auto"/>
        <w:jc w:val="center"/>
        <w:rPr>
          <w:rFonts w:ascii="Times New Roman" w:hAnsi="Times New Roman" w:cs="Times New Roman"/>
          <w:sz w:val="24"/>
          <w:szCs w:val="24"/>
        </w:rPr>
      </w:pPr>
    </w:p>
    <w:p w:rsidR="00D81A3F" w:rsidP="00D81A3F">
      <w:pPr>
        <w:spacing w:line="480" w:lineRule="auto"/>
        <w:jc w:val="center"/>
        <w:rPr>
          <w:rFonts w:ascii="Times New Roman" w:hAnsi="Times New Roman" w:cs="Times New Roman"/>
          <w:sz w:val="24"/>
          <w:szCs w:val="24"/>
        </w:rPr>
      </w:pPr>
    </w:p>
    <w:p w:rsidR="00D81A3F" w:rsidP="00D81A3F">
      <w:pPr>
        <w:spacing w:line="480" w:lineRule="auto"/>
        <w:jc w:val="center"/>
        <w:rPr>
          <w:rFonts w:ascii="Times New Roman" w:hAnsi="Times New Roman" w:cs="Times New Roman"/>
          <w:sz w:val="24"/>
          <w:szCs w:val="24"/>
        </w:rPr>
      </w:pPr>
    </w:p>
    <w:p w:rsidR="00D81A3F" w:rsidRPr="00CE343F" w:rsidP="00D81A3F">
      <w:pPr>
        <w:spacing w:line="480" w:lineRule="auto"/>
        <w:ind w:firstLine="720"/>
        <w:jc w:val="center"/>
        <w:rPr>
          <w:rFonts w:ascii="Times New Roman" w:hAnsi="Times New Roman" w:cs="Times New Roman"/>
          <w:sz w:val="24"/>
          <w:szCs w:val="24"/>
        </w:rPr>
      </w:pPr>
      <w:r w:rsidRPr="00CE343F">
        <w:rPr>
          <w:rFonts w:ascii="Times New Roman" w:hAnsi="Times New Roman" w:cs="Times New Roman"/>
          <w:sz w:val="24"/>
          <w:szCs w:val="24"/>
        </w:rPr>
        <w:t>Week 5 final paper</w:t>
      </w:r>
    </w:p>
    <w:p w:rsidR="0035682B" w:rsidRPr="0035682B" w:rsidP="00D81A3F">
      <w:pPr>
        <w:spacing w:line="480" w:lineRule="auto"/>
        <w:jc w:val="center"/>
        <w:rPr>
          <w:rFonts w:ascii="Times New Roman" w:hAnsi="Times New Roman" w:cs="Times New Roman"/>
          <w:sz w:val="24"/>
          <w:szCs w:val="24"/>
        </w:rPr>
      </w:pPr>
      <w:r w:rsidRPr="0035682B">
        <w:rPr>
          <w:rFonts w:ascii="Times New Roman" w:hAnsi="Times New Roman" w:cs="Times New Roman"/>
          <w:sz w:val="24"/>
          <w:szCs w:val="24"/>
        </w:rPr>
        <w:t>Name</w:t>
      </w:r>
    </w:p>
    <w:p w:rsidR="0035682B" w:rsidRPr="0035682B" w:rsidP="00D81A3F">
      <w:pPr>
        <w:spacing w:line="480" w:lineRule="auto"/>
        <w:jc w:val="center"/>
        <w:rPr>
          <w:rFonts w:ascii="Times New Roman" w:hAnsi="Times New Roman" w:cs="Times New Roman"/>
          <w:sz w:val="24"/>
          <w:szCs w:val="24"/>
        </w:rPr>
      </w:pPr>
      <w:r w:rsidRPr="0035682B">
        <w:rPr>
          <w:rFonts w:ascii="Times New Roman" w:hAnsi="Times New Roman" w:cs="Times New Roman"/>
          <w:sz w:val="24"/>
          <w:szCs w:val="24"/>
        </w:rPr>
        <w:t>Institution</w:t>
      </w:r>
    </w:p>
    <w:p w:rsidR="0035682B" w:rsidRPr="0035682B" w:rsidP="00D81A3F">
      <w:pPr>
        <w:spacing w:line="480" w:lineRule="auto"/>
        <w:jc w:val="center"/>
        <w:rPr>
          <w:rFonts w:ascii="Times New Roman" w:hAnsi="Times New Roman" w:cs="Times New Roman"/>
          <w:sz w:val="24"/>
          <w:szCs w:val="24"/>
        </w:rPr>
      </w:pPr>
      <w:r w:rsidRPr="0035682B">
        <w:rPr>
          <w:rFonts w:ascii="Times New Roman" w:hAnsi="Times New Roman" w:cs="Times New Roman"/>
          <w:sz w:val="24"/>
          <w:szCs w:val="24"/>
        </w:rPr>
        <w:t>Course</w:t>
      </w:r>
    </w:p>
    <w:p w:rsidR="0035682B" w:rsidRPr="0035682B" w:rsidP="00D81A3F">
      <w:pPr>
        <w:spacing w:line="480" w:lineRule="auto"/>
        <w:jc w:val="center"/>
        <w:rPr>
          <w:rFonts w:ascii="Times New Roman" w:hAnsi="Times New Roman" w:cs="Times New Roman"/>
          <w:sz w:val="24"/>
          <w:szCs w:val="24"/>
        </w:rPr>
      </w:pPr>
      <w:r w:rsidRPr="0035682B">
        <w:rPr>
          <w:rFonts w:ascii="Times New Roman" w:hAnsi="Times New Roman" w:cs="Times New Roman"/>
          <w:sz w:val="24"/>
          <w:szCs w:val="24"/>
        </w:rPr>
        <w:t>Instructor</w:t>
      </w:r>
    </w:p>
    <w:p w:rsidR="0035682B" w:rsidRPr="0035682B" w:rsidP="00D81A3F">
      <w:pPr>
        <w:spacing w:line="480" w:lineRule="auto"/>
        <w:jc w:val="center"/>
        <w:rPr>
          <w:rFonts w:ascii="Times New Roman" w:hAnsi="Times New Roman" w:cs="Times New Roman"/>
          <w:sz w:val="24"/>
          <w:szCs w:val="24"/>
        </w:rPr>
      </w:pPr>
      <w:r w:rsidRPr="0035682B">
        <w:rPr>
          <w:rFonts w:ascii="Times New Roman" w:hAnsi="Times New Roman" w:cs="Times New Roman"/>
          <w:sz w:val="24"/>
          <w:szCs w:val="24"/>
        </w:rPr>
        <w:t>Date</w:t>
      </w:r>
    </w:p>
    <w:p w:rsidR="00D81A3F">
      <w:pPr>
        <w:rPr>
          <w:rFonts w:ascii="Times New Roman" w:hAnsi="Times New Roman" w:cs="Times New Roman"/>
          <w:b/>
          <w:sz w:val="24"/>
          <w:szCs w:val="24"/>
        </w:rPr>
      </w:pPr>
      <w:r>
        <w:rPr>
          <w:rFonts w:ascii="Times New Roman" w:hAnsi="Times New Roman" w:cs="Times New Roman"/>
          <w:b/>
          <w:sz w:val="24"/>
          <w:szCs w:val="24"/>
        </w:rPr>
        <w:br w:type="page"/>
      </w:r>
    </w:p>
    <w:p w:rsidR="00D73A04" w:rsidRPr="0035682B" w:rsidP="0035682B">
      <w:pPr>
        <w:spacing w:line="480" w:lineRule="auto"/>
        <w:ind w:firstLine="720"/>
        <w:rPr>
          <w:rFonts w:ascii="Times New Roman" w:hAnsi="Times New Roman" w:cs="Times New Roman"/>
          <w:b/>
          <w:sz w:val="24"/>
          <w:szCs w:val="24"/>
        </w:rPr>
      </w:pPr>
      <w:r w:rsidRPr="0035682B">
        <w:rPr>
          <w:rFonts w:ascii="Times New Roman" w:hAnsi="Times New Roman" w:cs="Times New Roman"/>
          <w:b/>
          <w:sz w:val="24"/>
          <w:szCs w:val="24"/>
        </w:rPr>
        <w:t xml:space="preserve">Week 5 final paper </w:t>
      </w:r>
    </w:p>
    <w:p w:rsidR="000B166E" w:rsidRPr="0035682B" w:rsidP="0035682B">
      <w:pPr>
        <w:spacing w:line="480" w:lineRule="auto"/>
        <w:ind w:firstLine="720"/>
        <w:rPr>
          <w:rFonts w:ascii="Times New Roman" w:hAnsi="Times New Roman" w:cs="Times New Roman"/>
          <w:sz w:val="24"/>
          <w:szCs w:val="24"/>
        </w:rPr>
      </w:pPr>
      <w:r w:rsidRPr="0035682B">
        <w:rPr>
          <w:rFonts w:ascii="Times New Roman" w:hAnsi="Times New Roman" w:cs="Times New Roman"/>
          <w:sz w:val="24"/>
          <w:szCs w:val="24"/>
        </w:rPr>
        <w:t xml:space="preserve">The future relationship between nature will be different to attain sustainability. Humans will tend to protect the environment </w:t>
      </w:r>
      <w:r w:rsidRPr="0035682B" w:rsidR="00FA06C9">
        <w:rPr>
          <w:rFonts w:ascii="Times New Roman" w:hAnsi="Times New Roman" w:cs="Times New Roman"/>
          <w:sz w:val="24"/>
          <w:szCs w:val="24"/>
        </w:rPr>
        <w:t>more and in turn, the environment will provide the resources the people need for their survival. There will also be the enactment of actions that help in reducing calamities such as hurricanes</w:t>
      </w:r>
      <w:r w:rsidRPr="0035682B" w:rsidR="00BC4468">
        <w:rPr>
          <w:rFonts w:ascii="Times New Roman" w:hAnsi="Times New Roman" w:cs="Times New Roman"/>
          <w:sz w:val="24"/>
          <w:szCs w:val="24"/>
        </w:rPr>
        <w:t xml:space="preserve"> (</w:t>
      </w:r>
      <w:r w:rsidRPr="0035682B" w:rsidR="00BC4468">
        <w:rPr>
          <w:rFonts w:ascii="Times New Roman" w:hAnsi="Times New Roman" w:cs="Times New Roman"/>
          <w:sz w:val="24"/>
          <w:szCs w:val="24"/>
          <w:shd w:val="clear" w:color="auto" w:fill="FFFFFF"/>
        </w:rPr>
        <w:t xml:space="preserve">Wright, </w:t>
      </w:r>
      <w:r w:rsidRPr="0035682B" w:rsidR="00BC4468">
        <w:rPr>
          <w:rFonts w:ascii="Times New Roman" w:hAnsi="Times New Roman" w:cs="Times New Roman"/>
          <w:sz w:val="24"/>
          <w:szCs w:val="24"/>
          <w:shd w:val="clear" w:color="auto" w:fill="FFFFFF"/>
        </w:rPr>
        <w:t>201</w:t>
      </w:r>
      <w:r w:rsidRPr="0035682B" w:rsidR="00BC4468">
        <w:rPr>
          <w:rFonts w:ascii="Times New Roman" w:hAnsi="Times New Roman" w:cs="Times New Roman"/>
          <w:sz w:val="24"/>
          <w:szCs w:val="24"/>
          <w:shd w:val="clear" w:color="auto" w:fill="FFFFFF"/>
        </w:rPr>
        <w:t>7)</w:t>
      </w:r>
      <w:r w:rsidRPr="0035682B" w:rsidR="00FA06C9">
        <w:rPr>
          <w:rFonts w:ascii="Times New Roman" w:hAnsi="Times New Roman" w:cs="Times New Roman"/>
          <w:sz w:val="24"/>
          <w:szCs w:val="24"/>
        </w:rPr>
        <w:t xml:space="preserve">. Various </w:t>
      </w:r>
      <w:r w:rsidRPr="0035682B" w:rsidR="00F66719">
        <w:rPr>
          <w:rFonts w:ascii="Times New Roman" w:hAnsi="Times New Roman" w:cs="Times New Roman"/>
          <w:sz w:val="24"/>
          <w:szCs w:val="24"/>
        </w:rPr>
        <w:t xml:space="preserve">techniques such as settlement establishment to areas vulnerable to various natural hazards will be crucial. </w:t>
      </w:r>
    </w:p>
    <w:p w:rsidR="00CF2EA5" w:rsidRPr="0035682B" w:rsidP="0035682B">
      <w:pPr>
        <w:spacing w:line="480" w:lineRule="auto"/>
        <w:ind w:firstLine="720"/>
        <w:rPr>
          <w:rFonts w:ascii="Times New Roman" w:hAnsi="Times New Roman" w:cs="Times New Roman"/>
          <w:sz w:val="24"/>
          <w:szCs w:val="24"/>
        </w:rPr>
      </w:pPr>
      <w:r w:rsidRPr="0035682B">
        <w:rPr>
          <w:rFonts w:ascii="Times New Roman" w:hAnsi="Times New Roman" w:cs="Times New Roman"/>
          <w:sz w:val="24"/>
          <w:szCs w:val="24"/>
        </w:rPr>
        <w:t xml:space="preserve">The biodiversity of the environment will be increased based on the various human efforts employed to promote sustainability. </w:t>
      </w:r>
      <w:r w:rsidRPr="0035682B" w:rsidR="00875B9F">
        <w:rPr>
          <w:rFonts w:ascii="Times New Roman" w:hAnsi="Times New Roman" w:cs="Times New Roman"/>
          <w:sz w:val="24"/>
          <w:szCs w:val="24"/>
        </w:rPr>
        <w:t xml:space="preserve">Various activities which </w:t>
      </w:r>
      <w:r w:rsidRPr="0035682B" w:rsidR="004A5553">
        <w:rPr>
          <w:rFonts w:ascii="Times New Roman" w:hAnsi="Times New Roman" w:cs="Times New Roman"/>
          <w:sz w:val="24"/>
          <w:szCs w:val="24"/>
        </w:rPr>
        <w:t xml:space="preserve">risk the </w:t>
      </w:r>
      <w:r w:rsidRPr="0035682B" w:rsidR="00356C18">
        <w:rPr>
          <w:rFonts w:ascii="Times New Roman" w:hAnsi="Times New Roman" w:cs="Times New Roman"/>
          <w:sz w:val="24"/>
          <w:szCs w:val="24"/>
        </w:rPr>
        <w:t>extinction</w:t>
      </w:r>
      <w:r w:rsidRPr="0035682B" w:rsidR="004A5553">
        <w:rPr>
          <w:rFonts w:ascii="Times New Roman" w:hAnsi="Times New Roman" w:cs="Times New Roman"/>
          <w:sz w:val="24"/>
          <w:szCs w:val="24"/>
        </w:rPr>
        <w:t xml:space="preserve"> of some species will be eradicated. </w:t>
      </w:r>
      <w:r w:rsidRPr="0035682B" w:rsidR="00010C1C">
        <w:rPr>
          <w:rFonts w:ascii="Times New Roman" w:hAnsi="Times New Roman" w:cs="Times New Roman"/>
          <w:sz w:val="24"/>
          <w:szCs w:val="24"/>
        </w:rPr>
        <w:t xml:space="preserve">Overfishing is one of the </w:t>
      </w:r>
      <w:r w:rsidRPr="0035682B" w:rsidR="00964DC1">
        <w:rPr>
          <w:rFonts w:ascii="Times New Roman" w:hAnsi="Times New Roman" w:cs="Times New Roman"/>
          <w:sz w:val="24"/>
          <w:szCs w:val="24"/>
        </w:rPr>
        <w:t>threats to biodiversity and the s</w:t>
      </w:r>
      <w:r w:rsidRPr="0035682B" w:rsidR="00541F51">
        <w:rPr>
          <w:rFonts w:ascii="Times New Roman" w:hAnsi="Times New Roman" w:cs="Times New Roman"/>
          <w:sz w:val="24"/>
          <w:szCs w:val="24"/>
        </w:rPr>
        <w:t xml:space="preserve">ustainability of the ecosystems as it threatens the conservation of various resources which make the </w:t>
      </w:r>
      <w:r w:rsidRPr="0035682B" w:rsidR="00826B8E">
        <w:rPr>
          <w:rFonts w:ascii="Times New Roman" w:hAnsi="Times New Roman" w:cs="Times New Roman"/>
          <w:sz w:val="24"/>
          <w:szCs w:val="24"/>
        </w:rPr>
        <w:t>ecosystems</w:t>
      </w:r>
      <w:r w:rsidRPr="0035682B" w:rsidR="00541F51">
        <w:rPr>
          <w:rFonts w:ascii="Times New Roman" w:hAnsi="Times New Roman" w:cs="Times New Roman"/>
          <w:sz w:val="24"/>
          <w:szCs w:val="24"/>
        </w:rPr>
        <w:t xml:space="preserve"> </w:t>
      </w:r>
      <w:r w:rsidRPr="0035682B" w:rsidR="00826B8E">
        <w:rPr>
          <w:rFonts w:ascii="Times New Roman" w:hAnsi="Times New Roman" w:cs="Times New Roman"/>
          <w:sz w:val="24"/>
          <w:szCs w:val="24"/>
        </w:rPr>
        <w:t>sustainable</w:t>
      </w:r>
      <w:r w:rsidRPr="0035682B" w:rsidR="00541F51">
        <w:rPr>
          <w:rFonts w:ascii="Times New Roman" w:hAnsi="Times New Roman" w:cs="Times New Roman"/>
          <w:sz w:val="24"/>
          <w:szCs w:val="24"/>
        </w:rPr>
        <w:t xml:space="preserve">. </w:t>
      </w:r>
    </w:p>
    <w:p w:rsidR="00826B8E" w:rsidRPr="0035682B" w:rsidP="0035682B">
      <w:pPr>
        <w:spacing w:line="480" w:lineRule="auto"/>
        <w:ind w:firstLine="720"/>
        <w:rPr>
          <w:rFonts w:ascii="Times New Roman" w:hAnsi="Times New Roman" w:cs="Times New Roman"/>
          <w:sz w:val="24"/>
          <w:szCs w:val="24"/>
        </w:rPr>
      </w:pPr>
      <w:r w:rsidRPr="0035682B">
        <w:rPr>
          <w:rFonts w:ascii="Times New Roman" w:hAnsi="Times New Roman" w:cs="Times New Roman"/>
          <w:sz w:val="24"/>
          <w:szCs w:val="24"/>
        </w:rPr>
        <w:t xml:space="preserve">Agricultural </w:t>
      </w:r>
      <w:r w:rsidRPr="0035682B" w:rsidR="00603043">
        <w:rPr>
          <w:rFonts w:ascii="Times New Roman" w:hAnsi="Times New Roman" w:cs="Times New Roman"/>
          <w:sz w:val="24"/>
          <w:szCs w:val="24"/>
        </w:rPr>
        <w:t xml:space="preserve">production </w:t>
      </w:r>
      <w:r w:rsidRPr="0035682B" w:rsidR="00402043">
        <w:rPr>
          <w:rFonts w:ascii="Times New Roman" w:hAnsi="Times New Roman" w:cs="Times New Roman"/>
          <w:sz w:val="24"/>
          <w:szCs w:val="24"/>
        </w:rPr>
        <w:t xml:space="preserve">in a </w:t>
      </w:r>
      <w:r w:rsidRPr="0035682B" w:rsidR="00C81D61">
        <w:rPr>
          <w:rFonts w:ascii="Times New Roman" w:hAnsi="Times New Roman" w:cs="Times New Roman"/>
          <w:sz w:val="24"/>
          <w:szCs w:val="24"/>
        </w:rPr>
        <w:t>suitable</w:t>
      </w:r>
      <w:r w:rsidRPr="0035682B" w:rsidR="00402043">
        <w:rPr>
          <w:rFonts w:ascii="Times New Roman" w:hAnsi="Times New Roman" w:cs="Times New Roman"/>
          <w:sz w:val="24"/>
          <w:szCs w:val="24"/>
        </w:rPr>
        <w:t xml:space="preserve"> future will promote the various practices which help in </w:t>
      </w:r>
      <w:r w:rsidRPr="0035682B" w:rsidR="00F32D12">
        <w:rPr>
          <w:rFonts w:ascii="Times New Roman" w:hAnsi="Times New Roman" w:cs="Times New Roman"/>
          <w:sz w:val="24"/>
          <w:szCs w:val="24"/>
        </w:rPr>
        <w:t>protecting</w:t>
      </w:r>
      <w:r w:rsidRPr="0035682B" w:rsidR="00C81D61">
        <w:rPr>
          <w:rFonts w:ascii="Times New Roman" w:hAnsi="Times New Roman" w:cs="Times New Roman"/>
          <w:sz w:val="24"/>
          <w:szCs w:val="24"/>
        </w:rPr>
        <w:t xml:space="preserve"> the environment while </w:t>
      </w:r>
      <w:r w:rsidRPr="0035682B" w:rsidR="0098620C">
        <w:rPr>
          <w:rFonts w:ascii="Times New Roman" w:hAnsi="Times New Roman" w:cs="Times New Roman"/>
          <w:sz w:val="24"/>
          <w:szCs w:val="24"/>
        </w:rPr>
        <w:t xml:space="preserve">maximizing agricultural production. It will include the various </w:t>
      </w:r>
      <w:r w:rsidRPr="0035682B" w:rsidR="00A63823">
        <w:rPr>
          <w:rFonts w:ascii="Times New Roman" w:hAnsi="Times New Roman" w:cs="Times New Roman"/>
          <w:sz w:val="24"/>
          <w:szCs w:val="24"/>
        </w:rPr>
        <w:t>practices</w:t>
      </w:r>
      <w:r w:rsidRPr="0035682B" w:rsidR="0098620C">
        <w:rPr>
          <w:rFonts w:ascii="Times New Roman" w:hAnsi="Times New Roman" w:cs="Times New Roman"/>
          <w:sz w:val="24"/>
          <w:szCs w:val="24"/>
        </w:rPr>
        <w:t xml:space="preserve"> </w:t>
      </w:r>
      <w:r w:rsidRPr="0035682B" w:rsidR="00A63823">
        <w:rPr>
          <w:rFonts w:ascii="Times New Roman" w:hAnsi="Times New Roman" w:cs="Times New Roman"/>
          <w:sz w:val="24"/>
          <w:szCs w:val="24"/>
        </w:rPr>
        <w:t>which</w:t>
      </w:r>
      <w:r w:rsidRPr="0035682B" w:rsidR="0098620C">
        <w:rPr>
          <w:rFonts w:ascii="Times New Roman" w:hAnsi="Times New Roman" w:cs="Times New Roman"/>
          <w:sz w:val="24"/>
          <w:szCs w:val="24"/>
        </w:rPr>
        <w:t xml:space="preserve"> help in protecting soil erosion </w:t>
      </w:r>
      <w:r w:rsidRPr="0035682B" w:rsidR="00A63823">
        <w:rPr>
          <w:rFonts w:ascii="Times New Roman" w:hAnsi="Times New Roman" w:cs="Times New Roman"/>
          <w:sz w:val="24"/>
          <w:szCs w:val="24"/>
        </w:rPr>
        <w:t xml:space="preserve">which sweeps away the topsoil which </w:t>
      </w:r>
      <w:r w:rsidRPr="0035682B" w:rsidR="006F7050">
        <w:rPr>
          <w:rFonts w:ascii="Times New Roman" w:hAnsi="Times New Roman" w:cs="Times New Roman"/>
          <w:sz w:val="24"/>
          <w:szCs w:val="24"/>
        </w:rPr>
        <w:t>contains</w:t>
      </w:r>
      <w:r w:rsidRPr="0035682B" w:rsidR="00A63823">
        <w:rPr>
          <w:rFonts w:ascii="Times New Roman" w:hAnsi="Times New Roman" w:cs="Times New Roman"/>
          <w:sz w:val="24"/>
          <w:szCs w:val="24"/>
        </w:rPr>
        <w:t xml:space="preserve"> the life for many plants. </w:t>
      </w:r>
      <w:r w:rsidRPr="0035682B" w:rsidR="006F7050">
        <w:rPr>
          <w:rFonts w:ascii="Times New Roman" w:hAnsi="Times New Roman" w:cs="Times New Roman"/>
          <w:sz w:val="24"/>
          <w:szCs w:val="24"/>
        </w:rPr>
        <w:t>Agricultural practices wh</w:t>
      </w:r>
      <w:r w:rsidRPr="0035682B" w:rsidR="00EA3C94">
        <w:rPr>
          <w:rFonts w:ascii="Times New Roman" w:hAnsi="Times New Roman" w:cs="Times New Roman"/>
          <w:sz w:val="24"/>
          <w:szCs w:val="24"/>
        </w:rPr>
        <w:t xml:space="preserve">ich promote pollution such as harmful pesticides will also be eradicated as a </w:t>
      </w:r>
      <w:r w:rsidRPr="0035682B" w:rsidR="000F6A27">
        <w:rPr>
          <w:rFonts w:ascii="Times New Roman" w:hAnsi="Times New Roman" w:cs="Times New Roman"/>
          <w:sz w:val="24"/>
          <w:szCs w:val="24"/>
        </w:rPr>
        <w:t>form</w:t>
      </w:r>
      <w:r w:rsidRPr="0035682B" w:rsidR="00EA3C94">
        <w:rPr>
          <w:rFonts w:ascii="Times New Roman" w:hAnsi="Times New Roman" w:cs="Times New Roman"/>
          <w:sz w:val="24"/>
          <w:szCs w:val="24"/>
        </w:rPr>
        <w:t xml:space="preserve"> of </w:t>
      </w:r>
      <w:r w:rsidRPr="0035682B" w:rsidR="000F6A27">
        <w:rPr>
          <w:rFonts w:ascii="Times New Roman" w:hAnsi="Times New Roman" w:cs="Times New Roman"/>
          <w:sz w:val="24"/>
          <w:szCs w:val="24"/>
        </w:rPr>
        <w:t>sustainable</w:t>
      </w:r>
      <w:r w:rsidRPr="0035682B" w:rsidR="00EA3C94">
        <w:rPr>
          <w:rFonts w:ascii="Times New Roman" w:hAnsi="Times New Roman" w:cs="Times New Roman"/>
          <w:sz w:val="24"/>
          <w:szCs w:val="24"/>
        </w:rPr>
        <w:t xml:space="preserve"> agricultural practice. </w:t>
      </w:r>
    </w:p>
    <w:p w:rsidR="00A208E8" w:rsidRPr="0035682B" w:rsidP="0035682B">
      <w:pPr>
        <w:spacing w:line="480" w:lineRule="auto"/>
        <w:ind w:firstLine="720"/>
        <w:rPr>
          <w:rFonts w:ascii="Times New Roman" w:hAnsi="Times New Roman" w:cs="Times New Roman"/>
          <w:sz w:val="24"/>
          <w:szCs w:val="24"/>
        </w:rPr>
      </w:pPr>
      <w:r w:rsidRPr="0035682B">
        <w:rPr>
          <w:rFonts w:ascii="Times New Roman" w:hAnsi="Times New Roman" w:cs="Times New Roman"/>
          <w:sz w:val="24"/>
          <w:szCs w:val="24"/>
        </w:rPr>
        <w:t xml:space="preserve">Fresh and clean water is critical for human life and the lives of other living things. A suitable future will include well-preserved water resources to help in promoting a better life. </w:t>
      </w:r>
      <w:r w:rsidRPr="0035682B" w:rsidR="001E238F">
        <w:rPr>
          <w:rFonts w:ascii="Times New Roman" w:hAnsi="Times New Roman" w:cs="Times New Roman"/>
          <w:sz w:val="24"/>
          <w:szCs w:val="24"/>
        </w:rPr>
        <w:t xml:space="preserve">Pipelines that risk pollution of the water resources </w:t>
      </w:r>
      <w:r w:rsidRPr="0035682B" w:rsidR="00465999">
        <w:rPr>
          <w:rFonts w:ascii="Times New Roman" w:hAnsi="Times New Roman" w:cs="Times New Roman"/>
          <w:sz w:val="24"/>
          <w:szCs w:val="24"/>
        </w:rPr>
        <w:t>will be built away from water resources to reduce the risk of water pollution due to oil spillage</w:t>
      </w:r>
      <w:r w:rsidRPr="0035682B" w:rsidR="000E035C">
        <w:rPr>
          <w:rFonts w:ascii="Times New Roman" w:hAnsi="Times New Roman" w:cs="Times New Roman"/>
          <w:sz w:val="24"/>
          <w:szCs w:val="24"/>
        </w:rPr>
        <w:t xml:space="preserve"> </w:t>
      </w:r>
      <w:r w:rsidRPr="0035682B" w:rsidR="000E035C">
        <w:rPr>
          <w:rFonts w:ascii="Times New Roman" w:hAnsi="Times New Roman" w:cs="Times New Roman"/>
          <w:sz w:val="24"/>
          <w:szCs w:val="24"/>
        </w:rPr>
        <w:t>(</w:t>
      </w:r>
      <w:r w:rsidRPr="0035682B" w:rsidR="000E035C">
        <w:rPr>
          <w:rFonts w:ascii="Times New Roman" w:hAnsi="Times New Roman" w:cs="Times New Roman"/>
          <w:sz w:val="24"/>
          <w:szCs w:val="24"/>
          <w:shd w:val="clear" w:color="auto" w:fill="FFFFFF"/>
        </w:rPr>
        <w:t>Wright, 2017)</w:t>
      </w:r>
      <w:r w:rsidRPr="0035682B" w:rsidR="000E035C">
        <w:rPr>
          <w:rFonts w:ascii="Times New Roman" w:hAnsi="Times New Roman" w:cs="Times New Roman"/>
          <w:sz w:val="24"/>
          <w:szCs w:val="24"/>
        </w:rPr>
        <w:t>.</w:t>
      </w:r>
      <w:r w:rsidRPr="0035682B" w:rsidR="00465999">
        <w:rPr>
          <w:rFonts w:ascii="Times New Roman" w:hAnsi="Times New Roman" w:cs="Times New Roman"/>
          <w:sz w:val="24"/>
          <w:szCs w:val="24"/>
        </w:rPr>
        <w:t xml:space="preserve"> The natural resources for fresh water will </w:t>
      </w:r>
      <w:r w:rsidRPr="0035682B" w:rsidR="009D75C1">
        <w:rPr>
          <w:rFonts w:ascii="Times New Roman" w:hAnsi="Times New Roman" w:cs="Times New Roman"/>
          <w:sz w:val="24"/>
          <w:szCs w:val="24"/>
        </w:rPr>
        <w:t xml:space="preserve">also be conserved through afforestation and the eradication of the processes which risk the natural freshwater resources such as </w:t>
      </w:r>
      <w:r w:rsidRPr="0035682B" w:rsidR="00FD08F6">
        <w:rPr>
          <w:rFonts w:ascii="Times New Roman" w:hAnsi="Times New Roman" w:cs="Times New Roman"/>
          <w:sz w:val="24"/>
          <w:szCs w:val="24"/>
        </w:rPr>
        <w:t xml:space="preserve">deforestation. </w:t>
      </w:r>
    </w:p>
    <w:p w:rsidR="000F6A27" w:rsidRPr="0035682B" w:rsidP="0035682B">
      <w:pPr>
        <w:spacing w:line="480" w:lineRule="auto"/>
        <w:ind w:firstLine="720"/>
        <w:rPr>
          <w:rFonts w:ascii="Times New Roman" w:hAnsi="Times New Roman" w:cs="Times New Roman"/>
          <w:sz w:val="24"/>
          <w:szCs w:val="24"/>
        </w:rPr>
      </w:pPr>
      <w:r w:rsidRPr="0035682B">
        <w:rPr>
          <w:rFonts w:ascii="Times New Roman" w:hAnsi="Times New Roman" w:cs="Times New Roman"/>
          <w:sz w:val="24"/>
          <w:szCs w:val="24"/>
        </w:rPr>
        <w:t xml:space="preserve">Energy </w:t>
      </w:r>
      <w:r w:rsidRPr="0035682B" w:rsidR="001337DA">
        <w:rPr>
          <w:rFonts w:ascii="Times New Roman" w:hAnsi="Times New Roman" w:cs="Times New Roman"/>
          <w:sz w:val="24"/>
          <w:szCs w:val="24"/>
        </w:rPr>
        <w:t>efficiency</w:t>
      </w:r>
      <w:r w:rsidRPr="0035682B">
        <w:rPr>
          <w:rFonts w:ascii="Times New Roman" w:hAnsi="Times New Roman" w:cs="Times New Roman"/>
          <w:sz w:val="24"/>
          <w:szCs w:val="24"/>
        </w:rPr>
        <w:t xml:space="preserve"> will help humans to achieve their energy needs in the future. Hum</w:t>
      </w:r>
      <w:r w:rsidRPr="0035682B" w:rsidR="000829C9">
        <w:rPr>
          <w:rFonts w:ascii="Times New Roman" w:hAnsi="Times New Roman" w:cs="Times New Roman"/>
          <w:sz w:val="24"/>
          <w:szCs w:val="24"/>
        </w:rPr>
        <w:t xml:space="preserve">ans will adopt various techniques to sustain their energy needs. </w:t>
      </w:r>
      <w:r w:rsidRPr="0035682B" w:rsidR="009D75C1">
        <w:rPr>
          <w:rFonts w:ascii="Times New Roman" w:hAnsi="Times New Roman" w:cs="Times New Roman"/>
          <w:sz w:val="24"/>
          <w:szCs w:val="24"/>
        </w:rPr>
        <w:t xml:space="preserve"> </w:t>
      </w:r>
      <w:r w:rsidRPr="0035682B" w:rsidR="009C2220">
        <w:rPr>
          <w:rFonts w:ascii="Times New Roman" w:hAnsi="Times New Roman" w:cs="Times New Roman"/>
          <w:sz w:val="24"/>
          <w:szCs w:val="24"/>
        </w:rPr>
        <w:t xml:space="preserve">Humans have been promoting energy efficiency means as a way of promoting a sustainable future. </w:t>
      </w:r>
      <w:r w:rsidRPr="0035682B" w:rsidR="00CE253E">
        <w:rPr>
          <w:rFonts w:ascii="Times New Roman" w:hAnsi="Times New Roman" w:cs="Times New Roman"/>
          <w:sz w:val="24"/>
          <w:szCs w:val="24"/>
        </w:rPr>
        <w:t xml:space="preserve">The use of clean energy such as solar energy is part of the </w:t>
      </w:r>
      <w:r w:rsidRPr="0035682B" w:rsidR="0090115F">
        <w:rPr>
          <w:rFonts w:ascii="Times New Roman" w:hAnsi="Times New Roman" w:cs="Times New Roman"/>
          <w:sz w:val="24"/>
          <w:szCs w:val="24"/>
        </w:rPr>
        <w:t xml:space="preserve">energy-efficient techniques which help in protecting the atmosphere from pollution. </w:t>
      </w:r>
      <w:r w:rsidRPr="0035682B" w:rsidR="007650E1">
        <w:rPr>
          <w:rFonts w:ascii="Times New Roman" w:hAnsi="Times New Roman" w:cs="Times New Roman"/>
          <w:sz w:val="24"/>
          <w:szCs w:val="24"/>
        </w:rPr>
        <w:t xml:space="preserve">Various methods of conserving the available energy such as switching off lights when not in use, use of energy-saving gadgets, or </w:t>
      </w:r>
      <w:r w:rsidRPr="0035682B" w:rsidR="0093333E">
        <w:rPr>
          <w:rFonts w:ascii="Times New Roman" w:hAnsi="Times New Roman" w:cs="Times New Roman"/>
          <w:sz w:val="24"/>
          <w:szCs w:val="24"/>
        </w:rPr>
        <w:t xml:space="preserve">relying on renewable energy will be some of the </w:t>
      </w:r>
      <w:r w:rsidRPr="0035682B" w:rsidR="00972B30">
        <w:rPr>
          <w:rFonts w:ascii="Times New Roman" w:hAnsi="Times New Roman" w:cs="Times New Roman"/>
          <w:sz w:val="24"/>
          <w:szCs w:val="24"/>
        </w:rPr>
        <w:t>highly</w:t>
      </w:r>
      <w:r w:rsidRPr="0035682B" w:rsidR="000165FE">
        <w:rPr>
          <w:rFonts w:ascii="Times New Roman" w:hAnsi="Times New Roman" w:cs="Times New Roman"/>
          <w:sz w:val="24"/>
          <w:szCs w:val="24"/>
        </w:rPr>
        <w:t xml:space="preserve"> adopted strategies </w:t>
      </w:r>
      <w:r w:rsidRPr="0035682B" w:rsidR="000165FE">
        <w:rPr>
          <w:rFonts w:ascii="Times New Roman" w:hAnsi="Times New Roman" w:cs="Times New Roman"/>
          <w:sz w:val="24"/>
          <w:szCs w:val="24"/>
        </w:rPr>
        <w:t>(</w:t>
      </w:r>
      <w:r w:rsidRPr="0035682B" w:rsidR="000165FE">
        <w:rPr>
          <w:rFonts w:ascii="Times New Roman" w:hAnsi="Times New Roman" w:cs="Times New Roman"/>
          <w:sz w:val="24"/>
          <w:szCs w:val="24"/>
          <w:shd w:val="clear" w:color="auto" w:fill="FFFFFF"/>
        </w:rPr>
        <w:t>Brown, Deane, Harris, &amp; Russell, 2020)</w:t>
      </w:r>
      <w:r w:rsidRPr="0035682B" w:rsidR="000165FE">
        <w:rPr>
          <w:rFonts w:ascii="Times New Roman" w:hAnsi="Times New Roman" w:cs="Times New Roman"/>
          <w:sz w:val="24"/>
          <w:szCs w:val="24"/>
        </w:rPr>
        <w:t>.</w:t>
      </w:r>
    </w:p>
    <w:p w:rsidR="00972B30" w:rsidRPr="0035682B" w:rsidP="0035682B">
      <w:pPr>
        <w:spacing w:line="480" w:lineRule="auto"/>
        <w:ind w:firstLine="720"/>
        <w:rPr>
          <w:rFonts w:ascii="Times New Roman" w:hAnsi="Times New Roman" w:cs="Times New Roman"/>
          <w:sz w:val="24"/>
          <w:szCs w:val="24"/>
        </w:rPr>
      </w:pPr>
      <w:r w:rsidRPr="0035682B">
        <w:rPr>
          <w:rFonts w:ascii="Times New Roman" w:hAnsi="Times New Roman" w:cs="Times New Roman"/>
          <w:sz w:val="24"/>
          <w:szCs w:val="24"/>
        </w:rPr>
        <w:t xml:space="preserve">Waste management is key to keeping the environment cleaner and sustainable. </w:t>
      </w:r>
      <w:r w:rsidRPr="0035682B" w:rsidR="008F52B1">
        <w:rPr>
          <w:rFonts w:ascii="Times New Roman" w:hAnsi="Times New Roman" w:cs="Times New Roman"/>
          <w:sz w:val="24"/>
          <w:szCs w:val="24"/>
        </w:rPr>
        <w:t xml:space="preserve">Waste management policies in the future will be more of personal principles which people exercise to keep the environment cleaner. People will avoid the use of </w:t>
      </w:r>
      <w:r w:rsidRPr="0035682B" w:rsidR="00F00AC5">
        <w:rPr>
          <w:rFonts w:ascii="Times New Roman" w:hAnsi="Times New Roman" w:cs="Times New Roman"/>
          <w:sz w:val="24"/>
          <w:szCs w:val="24"/>
        </w:rPr>
        <w:t>materials</w:t>
      </w:r>
      <w:r w:rsidRPr="0035682B" w:rsidR="008F52B1">
        <w:rPr>
          <w:rFonts w:ascii="Times New Roman" w:hAnsi="Times New Roman" w:cs="Times New Roman"/>
          <w:sz w:val="24"/>
          <w:szCs w:val="24"/>
        </w:rPr>
        <w:t xml:space="preserve"> that </w:t>
      </w:r>
      <w:r w:rsidRPr="0035682B" w:rsidR="00ED37A4">
        <w:rPr>
          <w:rFonts w:ascii="Times New Roman" w:hAnsi="Times New Roman" w:cs="Times New Roman"/>
          <w:sz w:val="24"/>
          <w:szCs w:val="24"/>
        </w:rPr>
        <w:t xml:space="preserve">pollute the environment like </w:t>
      </w:r>
      <w:r w:rsidRPr="0035682B" w:rsidR="00AB08EC">
        <w:rPr>
          <w:rFonts w:ascii="Times New Roman" w:hAnsi="Times New Roman" w:cs="Times New Roman"/>
          <w:sz w:val="24"/>
          <w:szCs w:val="24"/>
        </w:rPr>
        <w:t>plastics</w:t>
      </w:r>
      <w:r w:rsidRPr="0035682B" w:rsidR="00ED37A4">
        <w:rPr>
          <w:rFonts w:ascii="Times New Roman" w:hAnsi="Times New Roman" w:cs="Times New Roman"/>
          <w:sz w:val="24"/>
          <w:szCs w:val="24"/>
        </w:rPr>
        <w:t xml:space="preserve"> </w:t>
      </w:r>
      <w:r w:rsidRPr="0035682B" w:rsidR="00AB08EC">
        <w:rPr>
          <w:rFonts w:ascii="Times New Roman" w:hAnsi="Times New Roman" w:cs="Times New Roman"/>
          <w:sz w:val="24"/>
          <w:szCs w:val="24"/>
        </w:rPr>
        <w:t xml:space="preserve">while preferring </w:t>
      </w:r>
      <w:r w:rsidRPr="0035682B" w:rsidR="00C6365E">
        <w:rPr>
          <w:rFonts w:ascii="Times New Roman" w:hAnsi="Times New Roman" w:cs="Times New Roman"/>
          <w:sz w:val="24"/>
          <w:szCs w:val="24"/>
        </w:rPr>
        <w:t>reusable</w:t>
      </w:r>
      <w:r w:rsidRPr="0035682B" w:rsidR="00AB08EC">
        <w:rPr>
          <w:rFonts w:ascii="Times New Roman" w:hAnsi="Times New Roman" w:cs="Times New Roman"/>
          <w:sz w:val="24"/>
          <w:szCs w:val="24"/>
        </w:rPr>
        <w:t xml:space="preserve"> household products. </w:t>
      </w:r>
      <w:r w:rsidRPr="0035682B" w:rsidR="006E141D">
        <w:rPr>
          <w:rFonts w:ascii="Times New Roman" w:hAnsi="Times New Roman" w:cs="Times New Roman"/>
          <w:sz w:val="24"/>
          <w:szCs w:val="24"/>
        </w:rPr>
        <w:t xml:space="preserve">People have employed some of these techniques through the waste-free lifestyle which encourages </w:t>
      </w:r>
      <w:r w:rsidRPr="0035682B" w:rsidR="0047440A">
        <w:rPr>
          <w:rFonts w:ascii="Times New Roman" w:hAnsi="Times New Roman" w:cs="Times New Roman"/>
          <w:sz w:val="24"/>
          <w:szCs w:val="24"/>
        </w:rPr>
        <w:t xml:space="preserve">people to minimize the waste they produce each day. </w:t>
      </w:r>
      <w:r w:rsidRPr="0035682B" w:rsidR="004D3E70">
        <w:rPr>
          <w:rFonts w:ascii="Times New Roman" w:hAnsi="Times New Roman" w:cs="Times New Roman"/>
          <w:sz w:val="24"/>
          <w:szCs w:val="24"/>
        </w:rPr>
        <w:t xml:space="preserve">People's disposal of various waste products also has a significant contribution to the nature of the environment. </w:t>
      </w:r>
    </w:p>
    <w:p w:rsidR="007C53C9" w:rsidRPr="0035682B" w:rsidP="0035682B">
      <w:pPr>
        <w:spacing w:line="480" w:lineRule="auto"/>
        <w:ind w:firstLine="720"/>
        <w:rPr>
          <w:rFonts w:ascii="Times New Roman" w:hAnsi="Times New Roman" w:cs="Times New Roman"/>
          <w:sz w:val="24"/>
          <w:szCs w:val="24"/>
        </w:rPr>
      </w:pPr>
      <w:r w:rsidRPr="0035682B">
        <w:rPr>
          <w:rFonts w:ascii="Times New Roman" w:hAnsi="Times New Roman" w:cs="Times New Roman"/>
          <w:sz w:val="24"/>
          <w:szCs w:val="24"/>
        </w:rPr>
        <w:t xml:space="preserve">The incorporation same corporate sustainability policies for </w:t>
      </w:r>
      <w:r w:rsidRPr="0035682B" w:rsidR="00010FAC">
        <w:rPr>
          <w:rFonts w:ascii="Times New Roman" w:hAnsi="Times New Roman" w:cs="Times New Roman"/>
          <w:sz w:val="24"/>
          <w:szCs w:val="24"/>
        </w:rPr>
        <w:t>operations</w:t>
      </w:r>
      <w:r w:rsidRPr="0035682B">
        <w:rPr>
          <w:rFonts w:ascii="Times New Roman" w:hAnsi="Times New Roman" w:cs="Times New Roman"/>
          <w:sz w:val="24"/>
          <w:szCs w:val="24"/>
        </w:rPr>
        <w:t xml:space="preserve"> in different </w:t>
      </w:r>
      <w:r w:rsidRPr="0035682B" w:rsidR="00010FAC">
        <w:rPr>
          <w:rFonts w:ascii="Times New Roman" w:hAnsi="Times New Roman" w:cs="Times New Roman"/>
          <w:sz w:val="24"/>
          <w:szCs w:val="24"/>
        </w:rPr>
        <w:t>cou</w:t>
      </w:r>
      <w:r w:rsidRPr="0035682B" w:rsidR="0042245A">
        <w:rPr>
          <w:rFonts w:ascii="Times New Roman" w:hAnsi="Times New Roman" w:cs="Times New Roman"/>
          <w:sz w:val="24"/>
          <w:szCs w:val="24"/>
        </w:rPr>
        <w:t xml:space="preserve">ntries will be one of the crucial inclusions towards </w:t>
      </w:r>
      <w:r w:rsidRPr="0035682B" w:rsidR="00610956">
        <w:rPr>
          <w:rFonts w:ascii="Times New Roman" w:hAnsi="Times New Roman" w:cs="Times New Roman"/>
          <w:sz w:val="24"/>
          <w:szCs w:val="24"/>
        </w:rPr>
        <w:t xml:space="preserve">attaining a sustainable future. </w:t>
      </w:r>
      <w:r w:rsidRPr="0035682B" w:rsidR="00AE7009">
        <w:rPr>
          <w:rFonts w:ascii="Times New Roman" w:hAnsi="Times New Roman" w:cs="Times New Roman"/>
          <w:sz w:val="24"/>
          <w:szCs w:val="24"/>
        </w:rPr>
        <w:t>A</w:t>
      </w:r>
      <w:r w:rsidRPr="0035682B" w:rsidR="00E249AF">
        <w:rPr>
          <w:rFonts w:ascii="Times New Roman" w:hAnsi="Times New Roman" w:cs="Times New Roman"/>
          <w:sz w:val="24"/>
          <w:szCs w:val="24"/>
        </w:rPr>
        <w:t xml:space="preserve">ll </w:t>
      </w:r>
      <w:r w:rsidRPr="0035682B" w:rsidR="00EC30F2">
        <w:rPr>
          <w:rFonts w:ascii="Times New Roman" w:hAnsi="Times New Roman" w:cs="Times New Roman"/>
          <w:sz w:val="24"/>
          <w:szCs w:val="24"/>
        </w:rPr>
        <w:t>organizations around</w:t>
      </w:r>
      <w:r w:rsidRPr="0035682B" w:rsidR="00E249AF">
        <w:rPr>
          <w:rFonts w:ascii="Times New Roman" w:hAnsi="Times New Roman" w:cs="Times New Roman"/>
          <w:sz w:val="24"/>
          <w:szCs w:val="24"/>
        </w:rPr>
        <w:t xml:space="preserve"> the world will need to have a co</w:t>
      </w:r>
      <w:r w:rsidRPr="0035682B" w:rsidR="00AE7009">
        <w:rPr>
          <w:rFonts w:ascii="Times New Roman" w:hAnsi="Times New Roman" w:cs="Times New Roman"/>
          <w:sz w:val="24"/>
          <w:szCs w:val="24"/>
        </w:rPr>
        <w:t xml:space="preserve">mmon sustainability goal. Working towards a common goal will dictate how well sustainability is achieved. People in different countries have different needs pertaining to </w:t>
      </w:r>
      <w:r w:rsidRPr="0035682B" w:rsidR="00E50C57">
        <w:rPr>
          <w:rFonts w:ascii="Times New Roman" w:hAnsi="Times New Roman" w:cs="Times New Roman"/>
          <w:sz w:val="24"/>
          <w:szCs w:val="24"/>
        </w:rPr>
        <w:t xml:space="preserve">energy and food which will affect how differently the people exploit the </w:t>
      </w:r>
      <w:r w:rsidRPr="0035682B" w:rsidR="002719A6">
        <w:rPr>
          <w:rFonts w:ascii="Times New Roman" w:hAnsi="Times New Roman" w:cs="Times New Roman"/>
          <w:sz w:val="24"/>
          <w:szCs w:val="24"/>
        </w:rPr>
        <w:t>available</w:t>
      </w:r>
      <w:r w:rsidRPr="0035682B" w:rsidR="00E50C57">
        <w:rPr>
          <w:rFonts w:ascii="Times New Roman" w:hAnsi="Times New Roman" w:cs="Times New Roman"/>
          <w:sz w:val="24"/>
          <w:szCs w:val="24"/>
        </w:rPr>
        <w:t xml:space="preserve"> resources</w:t>
      </w:r>
      <w:r w:rsidRPr="0035682B" w:rsidR="00E45D3F">
        <w:rPr>
          <w:rFonts w:ascii="Times New Roman" w:hAnsi="Times New Roman" w:cs="Times New Roman"/>
          <w:sz w:val="24"/>
          <w:szCs w:val="24"/>
        </w:rPr>
        <w:t xml:space="preserve"> (</w:t>
      </w:r>
      <w:r w:rsidRPr="0035682B" w:rsidR="00E45D3F">
        <w:rPr>
          <w:rFonts w:ascii="Times New Roman" w:hAnsi="Times New Roman" w:cs="Times New Roman"/>
          <w:sz w:val="24"/>
          <w:szCs w:val="24"/>
          <w:shd w:val="clear" w:color="auto" w:fill="FFFFFF"/>
        </w:rPr>
        <w:t xml:space="preserve">Brown, </w:t>
      </w:r>
      <w:r w:rsidRPr="0035682B" w:rsidR="00E45D3F">
        <w:rPr>
          <w:rFonts w:ascii="Times New Roman" w:hAnsi="Times New Roman" w:cs="Times New Roman"/>
          <w:sz w:val="24"/>
          <w:szCs w:val="24"/>
          <w:shd w:val="clear" w:color="auto" w:fill="FFFFFF"/>
        </w:rPr>
        <w:t>Deane,</w:t>
      </w:r>
      <w:r w:rsidRPr="0035682B" w:rsidR="00E45D3F">
        <w:rPr>
          <w:rFonts w:ascii="Times New Roman" w:hAnsi="Times New Roman" w:cs="Times New Roman"/>
          <w:sz w:val="24"/>
          <w:szCs w:val="24"/>
          <w:shd w:val="clear" w:color="auto" w:fill="FFFFFF"/>
        </w:rPr>
        <w:t xml:space="preserve"> </w:t>
      </w:r>
      <w:r w:rsidRPr="0035682B" w:rsidR="00E45D3F">
        <w:rPr>
          <w:rFonts w:ascii="Times New Roman" w:hAnsi="Times New Roman" w:cs="Times New Roman"/>
          <w:sz w:val="24"/>
          <w:szCs w:val="24"/>
          <w:shd w:val="clear" w:color="auto" w:fill="FFFFFF"/>
        </w:rPr>
        <w:t>Harr</w:t>
      </w:r>
      <w:r w:rsidRPr="0035682B" w:rsidR="00E45D3F">
        <w:rPr>
          <w:rFonts w:ascii="Times New Roman" w:hAnsi="Times New Roman" w:cs="Times New Roman"/>
          <w:sz w:val="24"/>
          <w:szCs w:val="24"/>
          <w:shd w:val="clear" w:color="auto" w:fill="FFFFFF"/>
        </w:rPr>
        <w:t xml:space="preserve">is, &amp; Russell, </w:t>
      </w:r>
      <w:r w:rsidRPr="0035682B" w:rsidR="00E45D3F">
        <w:rPr>
          <w:rFonts w:ascii="Times New Roman" w:hAnsi="Times New Roman" w:cs="Times New Roman"/>
          <w:sz w:val="24"/>
          <w:szCs w:val="24"/>
          <w:shd w:val="clear" w:color="auto" w:fill="FFFFFF"/>
        </w:rPr>
        <w:t>2020)</w:t>
      </w:r>
      <w:r w:rsidRPr="0035682B" w:rsidR="00E50C57">
        <w:rPr>
          <w:rFonts w:ascii="Times New Roman" w:hAnsi="Times New Roman" w:cs="Times New Roman"/>
          <w:sz w:val="24"/>
          <w:szCs w:val="24"/>
        </w:rPr>
        <w:t xml:space="preserve">. This may make it challenging to </w:t>
      </w:r>
      <w:r w:rsidRPr="0035682B" w:rsidR="002719A6">
        <w:rPr>
          <w:rFonts w:ascii="Times New Roman" w:hAnsi="Times New Roman" w:cs="Times New Roman"/>
          <w:sz w:val="24"/>
          <w:szCs w:val="24"/>
        </w:rPr>
        <w:t>achieve</w:t>
      </w:r>
      <w:r w:rsidRPr="0035682B" w:rsidR="008655BF">
        <w:rPr>
          <w:rFonts w:ascii="Times New Roman" w:hAnsi="Times New Roman" w:cs="Times New Roman"/>
          <w:sz w:val="24"/>
          <w:szCs w:val="24"/>
        </w:rPr>
        <w:t xml:space="preserve"> sustainability </w:t>
      </w:r>
      <w:r w:rsidRPr="0035682B" w:rsidR="002719A6">
        <w:rPr>
          <w:rFonts w:ascii="Times New Roman" w:hAnsi="Times New Roman" w:cs="Times New Roman"/>
          <w:sz w:val="24"/>
          <w:szCs w:val="24"/>
        </w:rPr>
        <w:t xml:space="preserve">through common policies which may not be favorable to some. </w:t>
      </w:r>
    </w:p>
    <w:p w:rsidR="0035682B">
      <w:pPr>
        <w:rPr>
          <w:rFonts w:ascii="Times New Roman" w:hAnsi="Times New Roman" w:cs="Times New Roman"/>
          <w:b/>
          <w:sz w:val="24"/>
          <w:szCs w:val="24"/>
        </w:rPr>
      </w:pPr>
      <w:r>
        <w:rPr>
          <w:rFonts w:ascii="Times New Roman" w:hAnsi="Times New Roman" w:cs="Times New Roman"/>
          <w:b/>
          <w:sz w:val="24"/>
          <w:szCs w:val="24"/>
        </w:rPr>
        <w:br w:type="page"/>
      </w:r>
    </w:p>
    <w:p w:rsidR="00700CE4" w:rsidRPr="0035682B" w:rsidP="0035682B">
      <w:pPr>
        <w:spacing w:line="480" w:lineRule="auto"/>
        <w:ind w:firstLine="720"/>
        <w:jc w:val="center"/>
        <w:rPr>
          <w:rFonts w:ascii="Times New Roman" w:hAnsi="Times New Roman" w:cs="Times New Roman"/>
          <w:b/>
          <w:sz w:val="24"/>
          <w:szCs w:val="24"/>
        </w:rPr>
      </w:pPr>
      <w:r w:rsidRPr="0035682B">
        <w:rPr>
          <w:rFonts w:ascii="Times New Roman" w:hAnsi="Times New Roman" w:cs="Times New Roman"/>
          <w:b/>
          <w:sz w:val="24"/>
          <w:szCs w:val="24"/>
        </w:rPr>
        <w:t>References</w:t>
      </w:r>
    </w:p>
    <w:p w:rsidR="00D81A3F" w:rsidRPr="0035682B" w:rsidP="00D81A3F">
      <w:pPr>
        <w:spacing w:line="480" w:lineRule="auto"/>
        <w:ind w:left="720" w:hanging="720"/>
        <w:rPr>
          <w:rFonts w:ascii="Times New Roman" w:hAnsi="Times New Roman" w:cs="Times New Roman"/>
          <w:sz w:val="24"/>
          <w:szCs w:val="24"/>
        </w:rPr>
      </w:pPr>
      <w:r w:rsidRPr="0035682B">
        <w:rPr>
          <w:rFonts w:ascii="Times New Roman" w:hAnsi="Times New Roman" w:cs="Times New Roman"/>
          <w:sz w:val="24"/>
          <w:szCs w:val="24"/>
          <w:shd w:val="clear" w:color="auto" w:fill="FFFFFF"/>
        </w:rPr>
        <w:t>Brown, V. A., Deane, P. M., Harr</w:t>
      </w:r>
      <w:r w:rsidRPr="0035682B">
        <w:rPr>
          <w:rFonts w:ascii="Times New Roman" w:hAnsi="Times New Roman" w:cs="Times New Roman"/>
          <w:sz w:val="24"/>
          <w:szCs w:val="24"/>
          <w:shd w:val="clear" w:color="auto" w:fill="FFFFFF"/>
        </w:rPr>
        <w:t>is, J. A., &amp; Russell, J. Y. (202</w:t>
      </w:r>
      <w:r w:rsidRPr="0035682B">
        <w:rPr>
          <w:rFonts w:ascii="Times New Roman" w:hAnsi="Times New Roman" w:cs="Times New Roman"/>
          <w:sz w:val="24"/>
          <w:szCs w:val="24"/>
          <w:shd w:val="clear" w:color="auto" w:fill="FFFFFF"/>
        </w:rPr>
        <w:t>0). Towards a just and sustainable future. </w:t>
      </w:r>
      <w:r w:rsidRPr="0035682B">
        <w:rPr>
          <w:rFonts w:ascii="Times New Roman" w:hAnsi="Times New Roman" w:cs="Times New Roman"/>
          <w:i/>
          <w:iCs/>
          <w:sz w:val="24"/>
          <w:szCs w:val="24"/>
          <w:shd w:val="clear" w:color="auto" w:fill="FFFFFF"/>
        </w:rPr>
        <w:t>Tackling wicked problems: Through the transdisciplinary imagination</w:t>
      </w:r>
      <w:r w:rsidRPr="0035682B">
        <w:rPr>
          <w:rFonts w:ascii="Times New Roman" w:hAnsi="Times New Roman" w:cs="Times New Roman"/>
          <w:sz w:val="24"/>
          <w:szCs w:val="24"/>
          <w:shd w:val="clear" w:color="auto" w:fill="FFFFFF"/>
        </w:rPr>
        <w:t>, 3-15.</w:t>
      </w:r>
    </w:p>
    <w:p w:rsidR="00D81A3F" w:rsidRPr="0035682B" w:rsidP="00D81A3F">
      <w:pPr>
        <w:spacing w:line="480" w:lineRule="auto"/>
        <w:ind w:left="720" w:hanging="720"/>
        <w:rPr>
          <w:rFonts w:ascii="Times New Roman" w:hAnsi="Times New Roman" w:cs="Times New Roman"/>
          <w:sz w:val="24"/>
          <w:szCs w:val="24"/>
          <w:shd w:val="clear" w:color="auto" w:fill="FFFFFF"/>
        </w:rPr>
      </w:pPr>
      <w:r w:rsidRPr="0035682B">
        <w:rPr>
          <w:rFonts w:ascii="Times New Roman" w:hAnsi="Times New Roman" w:cs="Times New Roman"/>
          <w:sz w:val="24"/>
          <w:szCs w:val="24"/>
          <w:shd w:val="clear" w:color="auto" w:fill="FFFFFF"/>
        </w:rPr>
        <w:t>Wright, R. T. (201</w:t>
      </w:r>
      <w:r w:rsidRPr="0035682B">
        <w:rPr>
          <w:rFonts w:ascii="Times New Roman" w:hAnsi="Times New Roman" w:cs="Times New Roman"/>
          <w:sz w:val="24"/>
          <w:szCs w:val="24"/>
          <w:shd w:val="clear" w:color="auto" w:fill="FFFFFF"/>
        </w:rPr>
        <w:t>7). </w:t>
      </w:r>
      <w:r w:rsidRPr="0035682B">
        <w:rPr>
          <w:rFonts w:ascii="Times New Roman" w:hAnsi="Times New Roman" w:cs="Times New Roman"/>
          <w:i/>
          <w:iCs/>
          <w:sz w:val="24"/>
          <w:szCs w:val="24"/>
          <w:shd w:val="clear" w:color="auto" w:fill="FFFFFF"/>
        </w:rPr>
        <w:t>Environmental science: toward a sustainable future</w:t>
      </w:r>
      <w:r w:rsidRPr="0035682B">
        <w:rPr>
          <w:rFonts w:ascii="Times New Roman" w:hAnsi="Times New Roman" w:cs="Times New Roman"/>
          <w:sz w:val="24"/>
          <w:szCs w:val="24"/>
          <w:shd w:val="clear" w:color="auto" w:fill="FFFFFF"/>
        </w:rPr>
        <w:t>. Jones &amp; Bartlett Publishers.</w:t>
      </w:r>
    </w:p>
    <w:sectPr w:rsidSect="00CE343F">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51818259"/>
      <w:docPartObj>
        <w:docPartGallery w:val="Page Numbers (Top of Page)"/>
        <w:docPartUnique/>
      </w:docPartObj>
    </w:sdtPr>
    <w:sdtEndPr>
      <w:rPr>
        <w:noProof/>
      </w:rPr>
    </w:sdtEndPr>
    <w:sdtContent>
      <w:p w:rsidR="00CE343F" w:rsidRPr="00CE343F" w:rsidP="00CE343F">
        <w:pPr>
          <w:spacing w:line="480" w:lineRule="auto"/>
          <w:rPr>
            <w:rFonts w:ascii="Times New Roman" w:hAnsi="Times New Roman" w:cs="Times New Roman"/>
            <w:sz w:val="24"/>
            <w:szCs w:val="24"/>
          </w:rPr>
        </w:pPr>
        <w:r w:rsidRPr="00D81A3F">
          <w:rPr>
            <w:rFonts w:ascii="Times New Roman" w:hAnsi="Times New Roman" w:cs="Times New Roman"/>
            <w:sz w:val="24"/>
            <w:szCs w:val="24"/>
          </w:rPr>
          <w:t>WEEK 5 FINAL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Pr>
            <w:noProof/>
          </w:rPr>
          <w:t>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343F" w:rsidRPr="00CE343F" w:rsidP="00CE343F">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D81A3F">
      <w:rPr>
        <w:rFonts w:ascii="Times New Roman" w:hAnsi="Times New Roman" w:cs="Times New Roman"/>
        <w:sz w:val="24"/>
        <w:szCs w:val="24"/>
      </w:rPr>
      <w:t>WEEK 5 FINAL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66E"/>
    <w:rsid w:val="00010C1C"/>
    <w:rsid w:val="00010FAC"/>
    <w:rsid w:val="000165FE"/>
    <w:rsid w:val="000829C9"/>
    <w:rsid w:val="00093A3C"/>
    <w:rsid w:val="000B166E"/>
    <w:rsid w:val="000E035C"/>
    <w:rsid w:val="000F6A27"/>
    <w:rsid w:val="001337DA"/>
    <w:rsid w:val="001E238F"/>
    <w:rsid w:val="002719A6"/>
    <w:rsid w:val="002E6C9F"/>
    <w:rsid w:val="0035682B"/>
    <w:rsid w:val="00356C18"/>
    <w:rsid w:val="00381933"/>
    <w:rsid w:val="00402043"/>
    <w:rsid w:val="0042245A"/>
    <w:rsid w:val="00465999"/>
    <w:rsid w:val="0047440A"/>
    <w:rsid w:val="004A5553"/>
    <w:rsid w:val="004D3E70"/>
    <w:rsid w:val="00541F51"/>
    <w:rsid w:val="00603043"/>
    <w:rsid w:val="00610956"/>
    <w:rsid w:val="006E141D"/>
    <w:rsid w:val="006F7050"/>
    <w:rsid w:val="00700CE4"/>
    <w:rsid w:val="007650E1"/>
    <w:rsid w:val="007C53C9"/>
    <w:rsid w:val="00826B8E"/>
    <w:rsid w:val="00844A95"/>
    <w:rsid w:val="008655BF"/>
    <w:rsid w:val="00875B9F"/>
    <w:rsid w:val="008F52B1"/>
    <w:rsid w:val="0090115F"/>
    <w:rsid w:val="0093333E"/>
    <w:rsid w:val="00964DC1"/>
    <w:rsid w:val="00972B30"/>
    <w:rsid w:val="009739FF"/>
    <w:rsid w:val="0098620C"/>
    <w:rsid w:val="009C2220"/>
    <w:rsid w:val="009D75C1"/>
    <w:rsid w:val="00A208E8"/>
    <w:rsid w:val="00A2559F"/>
    <w:rsid w:val="00A63823"/>
    <w:rsid w:val="00AB08EC"/>
    <w:rsid w:val="00AE7009"/>
    <w:rsid w:val="00BC4468"/>
    <w:rsid w:val="00BE40D4"/>
    <w:rsid w:val="00BF1ECB"/>
    <w:rsid w:val="00C6365E"/>
    <w:rsid w:val="00C81D61"/>
    <w:rsid w:val="00CE253E"/>
    <w:rsid w:val="00CE343F"/>
    <w:rsid w:val="00CF2EA5"/>
    <w:rsid w:val="00D73A04"/>
    <w:rsid w:val="00D81A3F"/>
    <w:rsid w:val="00E1368A"/>
    <w:rsid w:val="00E249AF"/>
    <w:rsid w:val="00E45D3F"/>
    <w:rsid w:val="00E50C57"/>
    <w:rsid w:val="00EA3C94"/>
    <w:rsid w:val="00EC30F2"/>
    <w:rsid w:val="00ED37A4"/>
    <w:rsid w:val="00F00AC5"/>
    <w:rsid w:val="00F32D12"/>
    <w:rsid w:val="00F66719"/>
    <w:rsid w:val="00FA06C9"/>
    <w:rsid w:val="00FD08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AA3C93"/>
  <w15:chartTrackingRefBased/>
  <w15:docId w15:val="{C6D4F3DB-105A-4F83-A1C5-2C52354E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43F"/>
  </w:style>
  <w:style w:type="paragraph" w:styleId="Footer">
    <w:name w:val="footer"/>
    <w:basedOn w:val="Normal"/>
    <w:link w:val="FooterChar"/>
    <w:uiPriority w:val="99"/>
    <w:unhideWhenUsed/>
    <w:rsid w:val="00CE3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69</cp:revision>
  <dcterms:created xsi:type="dcterms:W3CDTF">2021-04-17T09:23:00Z</dcterms:created>
  <dcterms:modified xsi:type="dcterms:W3CDTF">2021-04-17T10:29:00Z</dcterms:modified>
</cp:coreProperties>
</file>